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3" w:rsidRPr="00E53AE3" w:rsidRDefault="003D2B43" w:rsidP="00DB7F9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53AE3">
        <w:rPr>
          <w:rFonts w:ascii="Times New Roman" w:hAnsi="Times New Roman" w:cs="Times New Roman"/>
          <w:b/>
          <w:color w:val="auto"/>
        </w:rPr>
        <w:t xml:space="preserve"> Procedura funkcjonowania </w:t>
      </w:r>
      <w:r w:rsidR="008C0A48" w:rsidRPr="00E53AE3">
        <w:rPr>
          <w:rFonts w:ascii="Times New Roman" w:hAnsi="Times New Roman" w:cs="Times New Roman"/>
          <w:b/>
          <w:color w:val="auto"/>
        </w:rPr>
        <w:t>Szkoły Podstawowej nr 1 w Wągrowcu</w:t>
      </w:r>
      <w:r w:rsidRPr="00E53AE3">
        <w:rPr>
          <w:rFonts w:ascii="Times New Roman" w:hAnsi="Times New Roman" w:cs="Times New Roman"/>
          <w:b/>
          <w:color w:val="auto"/>
        </w:rPr>
        <w:t xml:space="preserve"> w stanie zagrożenia epidemicznego, w przypadku realizacji zajęć w formie hybrydowej (mieszanej) lub zdalnej obowiązująca </w:t>
      </w:r>
      <w:r w:rsidR="00907D23">
        <w:rPr>
          <w:rFonts w:ascii="Times New Roman" w:hAnsi="Times New Roman" w:cs="Times New Roman"/>
          <w:b/>
          <w:color w:val="auto"/>
        </w:rPr>
        <w:t>w roku szkolnym</w:t>
      </w:r>
      <w:r w:rsidRPr="00E53AE3">
        <w:rPr>
          <w:rFonts w:ascii="Times New Roman" w:hAnsi="Times New Roman" w:cs="Times New Roman"/>
          <w:b/>
          <w:color w:val="auto"/>
        </w:rPr>
        <w:t xml:space="preserve"> 2020</w:t>
      </w:r>
      <w:r w:rsidR="00907D23">
        <w:rPr>
          <w:rFonts w:ascii="Times New Roman" w:hAnsi="Times New Roman" w:cs="Times New Roman"/>
          <w:b/>
          <w:color w:val="auto"/>
        </w:rPr>
        <w:t>/2021</w:t>
      </w:r>
      <w:r w:rsidRPr="00E53AE3">
        <w:rPr>
          <w:rFonts w:ascii="Times New Roman" w:hAnsi="Times New Roman" w:cs="Times New Roman"/>
          <w:b/>
          <w:color w:val="auto"/>
        </w:rPr>
        <w:t xml:space="preserve"> r. </w:t>
      </w:r>
    </w:p>
    <w:p w:rsidR="00A20DB2" w:rsidRPr="008C0A48" w:rsidRDefault="00A20DB2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722C74" w:rsidRDefault="003D2B43" w:rsidP="007C30A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22C74">
        <w:rPr>
          <w:rFonts w:ascii="Times New Roman" w:hAnsi="Times New Roman" w:cs="Times New Roman"/>
          <w:b/>
          <w:color w:val="auto"/>
        </w:rPr>
        <w:t>§ 1</w:t>
      </w: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W </w:t>
      </w:r>
      <w:r w:rsidR="00722C74">
        <w:rPr>
          <w:rFonts w:ascii="Times New Roman" w:hAnsi="Times New Roman" w:cs="Times New Roman"/>
          <w:color w:val="auto"/>
        </w:rPr>
        <w:t>Szkole Podstawowej nr 1 w Wą</w:t>
      </w:r>
      <w:r w:rsidR="001F33C2">
        <w:rPr>
          <w:rFonts w:ascii="Times New Roman" w:hAnsi="Times New Roman" w:cs="Times New Roman"/>
          <w:color w:val="auto"/>
        </w:rPr>
        <w:t>growcu</w:t>
      </w:r>
      <w:r w:rsidRPr="008C0A48">
        <w:rPr>
          <w:rFonts w:ascii="Times New Roman" w:hAnsi="Times New Roman" w:cs="Times New Roman"/>
          <w:color w:val="auto"/>
        </w:rPr>
        <w:t>, w roku szkolnym 2020/2021</w:t>
      </w:r>
      <w:r w:rsidR="00BB3B0F">
        <w:rPr>
          <w:rFonts w:ascii="Times New Roman" w:hAnsi="Times New Roman" w:cs="Times New Roman"/>
          <w:color w:val="auto"/>
        </w:rPr>
        <w:t>,</w:t>
      </w:r>
      <w:r w:rsidR="00934BC4">
        <w:rPr>
          <w:rFonts w:ascii="Times New Roman" w:hAnsi="Times New Roman" w:cs="Times New Roman"/>
          <w:color w:val="auto"/>
        </w:rPr>
        <w:t xml:space="preserve"> w </w:t>
      </w:r>
      <w:r w:rsidRPr="008C0A48">
        <w:rPr>
          <w:rFonts w:ascii="Times New Roman" w:hAnsi="Times New Roman" w:cs="Times New Roman"/>
          <w:color w:val="auto"/>
        </w:rPr>
        <w:t xml:space="preserve">ogłoszonym przez dyrektora terminie prowadzone jest nauczanie na odległość. </w:t>
      </w:r>
    </w:p>
    <w:p w:rsidR="00722C74" w:rsidRPr="008C0A48" w:rsidRDefault="00722C74" w:rsidP="00A3551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Nauczyciele zobowiązani są do świadczenia pracy w zmienionych warunkach, wykorzystując metody i techniki pracy zdalnej. </w:t>
      </w:r>
    </w:p>
    <w:p w:rsidR="00722C74" w:rsidRPr="008C0A48" w:rsidRDefault="00722C74" w:rsidP="00A3551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Uczniowie mają obowiązek systematycznego uczestniczenia w zajęciach, które szkoła organizuje zdalnie. </w:t>
      </w:r>
    </w:p>
    <w:p w:rsidR="00722C74" w:rsidRPr="008C0A48" w:rsidRDefault="00722C74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294380" w:rsidRDefault="003D2B43" w:rsidP="007C30A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94380">
        <w:rPr>
          <w:rFonts w:ascii="Times New Roman" w:hAnsi="Times New Roman" w:cs="Times New Roman"/>
          <w:b/>
          <w:color w:val="auto"/>
        </w:rPr>
        <w:t>§ 2</w:t>
      </w:r>
    </w:p>
    <w:p w:rsidR="003D2B43" w:rsidRDefault="00001D4B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3D2B43" w:rsidRPr="008C0A48">
        <w:rPr>
          <w:rFonts w:ascii="Times New Roman" w:hAnsi="Times New Roman" w:cs="Times New Roman"/>
          <w:color w:val="auto"/>
        </w:rPr>
        <w:t xml:space="preserve">auczyciele wszystkich przedmiotów dostosowują programy nauczania do nauczania zdalnego.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8B33C4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Podstawową formą komunikowania się szkoły z uczniami i ich rodzicami jest</w:t>
      </w:r>
      <w:r w:rsidR="007A2431">
        <w:rPr>
          <w:rFonts w:ascii="Times New Roman" w:hAnsi="Times New Roman" w:cs="Times New Roman"/>
          <w:color w:val="auto"/>
        </w:rPr>
        <w:br/>
      </w:r>
      <w:r w:rsidRPr="008C0A48">
        <w:rPr>
          <w:rFonts w:ascii="Times New Roman" w:hAnsi="Times New Roman" w:cs="Times New Roman"/>
          <w:color w:val="auto"/>
        </w:rPr>
        <w:t xml:space="preserve">e-dziennik </w:t>
      </w:r>
      <w:proofErr w:type="spellStart"/>
      <w:r w:rsidRPr="008C0A48">
        <w:rPr>
          <w:rFonts w:ascii="Times New Roman" w:hAnsi="Times New Roman" w:cs="Times New Roman"/>
          <w:color w:val="auto"/>
        </w:rPr>
        <w:t>Uonet</w:t>
      </w:r>
      <w:proofErr w:type="spellEnd"/>
      <w:r w:rsidRPr="008C0A48">
        <w:rPr>
          <w:rFonts w:ascii="Times New Roman" w:hAnsi="Times New Roman" w:cs="Times New Roman"/>
          <w:color w:val="auto"/>
        </w:rPr>
        <w:t>+</w:t>
      </w:r>
      <w:r w:rsidR="00F17FE7">
        <w:rPr>
          <w:rFonts w:ascii="Times New Roman" w:hAnsi="Times New Roman" w:cs="Times New Roman"/>
          <w:color w:val="auto"/>
        </w:rPr>
        <w:t xml:space="preserve"> oraz </w:t>
      </w:r>
      <w:proofErr w:type="spellStart"/>
      <w:r w:rsidR="008B33C4">
        <w:rPr>
          <w:rFonts w:ascii="Times New Roman" w:hAnsi="Times New Roman" w:cs="Times New Roman"/>
          <w:color w:val="auto"/>
        </w:rPr>
        <w:t>G-Suite</w:t>
      </w:r>
      <w:proofErr w:type="spellEnd"/>
      <w:r w:rsidR="008B33C4">
        <w:rPr>
          <w:rFonts w:ascii="Times New Roman" w:hAnsi="Times New Roman" w:cs="Times New Roman"/>
          <w:color w:val="auto"/>
        </w:rPr>
        <w:t xml:space="preserve"> - pakiet bezpłatnych narzędzi</w:t>
      </w:r>
      <w:r w:rsidR="007A2431">
        <w:rPr>
          <w:rFonts w:ascii="Times New Roman" w:hAnsi="Times New Roman" w:cs="Times New Roman"/>
          <w:color w:val="auto"/>
        </w:rPr>
        <w:t xml:space="preserve"> usług dostępnych w </w:t>
      </w:r>
      <w:r w:rsidR="008B33C4">
        <w:rPr>
          <w:rFonts w:ascii="Times New Roman" w:hAnsi="Times New Roman" w:cs="Times New Roman"/>
          <w:color w:val="auto"/>
        </w:rPr>
        <w:t>chmurze Google</w:t>
      </w:r>
      <w:r w:rsidR="00294380">
        <w:rPr>
          <w:rFonts w:ascii="Times New Roman" w:hAnsi="Times New Roman" w:cs="Times New Roman"/>
          <w:color w:val="auto"/>
        </w:rPr>
        <w:t>, w </w:t>
      </w:r>
      <w:r w:rsidR="008B33C4">
        <w:rPr>
          <w:rFonts w:ascii="Times New Roman" w:hAnsi="Times New Roman" w:cs="Times New Roman"/>
          <w:color w:val="auto"/>
        </w:rPr>
        <w:t xml:space="preserve">szczególności </w:t>
      </w:r>
      <w:proofErr w:type="spellStart"/>
      <w:r w:rsidR="00F17FE7">
        <w:rPr>
          <w:rFonts w:ascii="Times New Roman" w:hAnsi="Times New Roman" w:cs="Times New Roman"/>
          <w:color w:val="auto"/>
        </w:rPr>
        <w:t>Classro</w:t>
      </w:r>
      <w:r w:rsidR="004D5A54">
        <w:rPr>
          <w:rFonts w:ascii="Times New Roman" w:hAnsi="Times New Roman" w:cs="Times New Roman"/>
          <w:color w:val="auto"/>
        </w:rPr>
        <w:t>o</w:t>
      </w:r>
      <w:r w:rsidR="00F17FE7">
        <w:rPr>
          <w:rFonts w:ascii="Times New Roman" w:hAnsi="Times New Roman" w:cs="Times New Roman"/>
          <w:color w:val="auto"/>
        </w:rPr>
        <w:t>m</w:t>
      </w:r>
      <w:proofErr w:type="spellEnd"/>
      <w:r w:rsidR="00F17FE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17FE7">
        <w:rPr>
          <w:rFonts w:ascii="Times New Roman" w:hAnsi="Times New Roman" w:cs="Times New Roman"/>
          <w:color w:val="auto"/>
        </w:rPr>
        <w:t>Meet</w:t>
      </w:r>
      <w:proofErr w:type="spellEnd"/>
      <w:r w:rsidR="00F17FE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17FE7">
        <w:rPr>
          <w:rFonts w:ascii="Times New Roman" w:hAnsi="Times New Roman" w:cs="Times New Roman"/>
          <w:color w:val="auto"/>
        </w:rPr>
        <w:t>G-mail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. </w:t>
      </w:r>
      <w:r w:rsidR="002F4C2D">
        <w:rPr>
          <w:rFonts w:ascii="Times New Roman" w:hAnsi="Times New Roman" w:cs="Times New Roman"/>
          <w:color w:val="auto"/>
        </w:rPr>
        <w:t xml:space="preserve">Każdy uczeń w szkole otrzymał login i hasło, które pozwalają na stronie google.pl zalogować się do chmury, a następnie wejść do </w:t>
      </w:r>
      <w:proofErr w:type="spellStart"/>
      <w:r w:rsidR="002F4C2D">
        <w:rPr>
          <w:rFonts w:ascii="Times New Roman" w:hAnsi="Times New Roman" w:cs="Times New Roman"/>
          <w:color w:val="auto"/>
        </w:rPr>
        <w:t>Clasroomu</w:t>
      </w:r>
      <w:proofErr w:type="spellEnd"/>
      <w:r w:rsidR="002F4C2D">
        <w:rPr>
          <w:rFonts w:ascii="Times New Roman" w:hAnsi="Times New Roman" w:cs="Times New Roman"/>
          <w:color w:val="auto"/>
        </w:rPr>
        <w:t xml:space="preserve"> i zapisać się poprzez podanie kodu zajęć (czynność jednorazowa dla danych zajęć) na odpowiednie zajęcia lekcyjne.</w:t>
      </w:r>
      <w:r w:rsidR="0027661F">
        <w:rPr>
          <w:rFonts w:ascii="Times New Roman" w:hAnsi="Times New Roman" w:cs="Times New Roman"/>
          <w:color w:val="auto"/>
        </w:rPr>
        <w:t xml:space="preserve"> Każde zajęcia edukacyjne </w:t>
      </w:r>
      <w:r w:rsidR="003D5E45">
        <w:rPr>
          <w:rFonts w:ascii="Times New Roman" w:hAnsi="Times New Roman" w:cs="Times New Roman"/>
          <w:color w:val="auto"/>
        </w:rPr>
        <w:t xml:space="preserve">utworzone w </w:t>
      </w:r>
      <w:proofErr w:type="spellStart"/>
      <w:r w:rsidR="003D5E45">
        <w:rPr>
          <w:rFonts w:ascii="Times New Roman" w:hAnsi="Times New Roman" w:cs="Times New Roman"/>
          <w:color w:val="auto"/>
        </w:rPr>
        <w:t>Classroom</w:t>
      </w:r>
      <w:proofErr w:type="spellEnd"/>
      <w:r w:rsidR="003D5E45">
        <w:rPr>
          <w:rFonts w:ascii="Times New Roman" w:hAnsi="Times New Roman" w:cs="Times New Roman"/>
          <w:color w:val="auto"/>
        </w:rPr>
        <w:t xml:space="preserve"> </w:t>
      </w:r>
      <w:r w:rsidR="0027661F">
        <w:rPr>
          <w:rFonts w:ascii="Times New Roman" w:hAnsi="Times New Roman" w:cs="Times New Roman"/>
          <w:color w:val="auto"/>
        </w:rPr>
        <w:t>maj</w:t>
      </w:r>
      <w:r w:rsidR="003D5E45">
        <w:rPr>
          <w:rFonts w:ascii="Times New Roman" w:hAnsi="Times New Roman" w:cs="Times New Roman"/>
          <w:color w:val="auto"/>
        </w:rPr>
        <w:t>ą</w:t>
      </w:r>
      <w:r w:rsidR="0027661F">
        <w:rPr>
          <w:rFonts w:ascii="Times New Roman" w:hAnsi="Times New Roman" w:cs="Times New Roman"/>
          <w:color w:val="auto"/>
        </w:rPr>
        <w:t xml:space="preserve"> swój unikalny link do </w:t>
      </w:r>
      <w:proofErr w:type="spellStart"/>
      <w:r w:rsidR="0027661F">
        <w:rPr>
          <w:rFonts w:ascii="Times New Roman" w:hAnsi="Times New Roman" w:cs="Times New Roman"/>
          <w:color w:val="auto"/>
        </w:rPr>
        <w:t>Meeta</w:t>
      </w:r>
      <w:proofErr w:type="spellEnd"/>
      <w:r w:rsidR="0027661F">
        <w:rPr>
          <w:rFonts w:ascii="Times New Roman" w:hAnsi="Times New Roman" w:cs="Times New Roman"/>
          <w:color w:val="auto"/>
        </w:rPr>
        <w:t>, który umożliwia prowadzenie lekcji w czasie rzeczywistym.</w:t>
      </w:r>
    </w:p>
    <w:p w:rsidR="00294380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Zdalne nauczanie realizowane jest w formie </w:t>
      </w:r>
      <w:proofErr w:type="spellStart"/>
      <w:r w:rsidRPr="008C0A48">
        <w:rPr>
          <w:rFonts w:ascii="Times New Roman" w:hAnsi="Times New Roman" w:cs="Times New Roman"/>
          <w:color w:val="auto"/>
        </w:rPr>
        <w:t>online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 w czasie rzeczywistym</w:t>
      </w:r>
      <w:r w:rsidR="00FF04C2">
        <w:rPr>
          <w:rFonts w:ascii="Times New Roman" w:hAnsi="Times New Roman" w:cs="Times New Roman"/>
          <w:color w:val="auto"/>
        </w:rPr>
        <w:t xml:space="preserve"> (nauczanie synchroniczne</w:t>
      </w:r>
      <w:r w:rsidR="00303E47">
        <w:rPr>
          <w:rFonts w:ascii="Times New Roman" w:hAnsi="Times New Roman" w:cs="Times New Roman"/>
          <w:color w:val="auto"/>
        </w:rPr>
        <w:t xml:space="preserve"> za pomocą narzędzi: </w:t>
      </w:r>
      <w:proofErr w:type="spellStart"/>
      <w:r w:rsidR="00303E47">
        <w:rPr>
          <w:rFonts w:ascii="Times New Roman" w:hAnsi="Times New Roman" w:cs="Times New Roman"/>
          <w:color w:val="auto"/>
        </w:rPr>
        <w:t>Classroomm</w:t>
      </w:r>
      <w:proofErr w:type="spellEnd"/>
      <w:r w:rsidR="00303E4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303E47">
        <w:rPr>
          <w:rFonts w:ascii="Times New Roman" w:hAnsi="Times New Roman" w:cs="Times New Roman"/>
          <w:color w:val="auto"/>
        </w:rPr>
        <w:t>Meet</w:t>
      </w:r>
      <w:proofErr w:type="spellEnd"/>
      <w:r w:rsidR="00FF04C2">
        <w:rPr>
          <w:rFonts w:ascii="Times New Roman" w:hAnsi="Times New Roman" w:cs="Times New Roman"/>
          <w:color w:val="auto"/>
        </w:rPr>
        <w:t>)</w:t>
      </w:r>
      <w:r w:rsidRPr="008C0A48">
        <w:rPr>
          <w:rFonts w:ascii="Times New Roman" w:hAnsi="Times New Roman" w:cs="Times New Roman"/>
          <w:color w:val="auto"/>
        </w:rPr>
        <w:t>, zgodnym z planem lekcji oraz w formie indywidualnej pracy ucznia pod kierunkiem nauczyciela</w:t>
      </w:r>
      <w:r w:rsidR="00FF04C2">
        <w:rPr>
          <w:rFonts w:ascii="Times New Roman" w:hAnsi="Times New Roman" w:cs="Times New Roman"/>
          <w:color w:val="auto"/>
        </w:rPr>
        <w:t xml:space="preserve"> (nauczanie asynchroniczne</w:t>
      </w:r>
      <w:r w:rsidR="00303E47">
        <w:rPr>
          <w:rFonts w:ascii="Times New Roman" w:hAnsi="Times New Roman" w:cs="Times New Roman"/>
          <w:color w:val="auto"/>
        </w:rPr>
        <w:t xml:space="preserve"> narzędzie </w:t>
      </w:r>
      <w:proofErr w:type="spellStart"/>
      <w:r w:rsidR="00303E47">
        <w:rPr>
          <w:rFonts w:ascii="Times New Roman" w:hAnsi="Times New Roman" w:cs="Times New Roman"/>
          <w:color w:val="auto"/>
        </w:rPr>
        <w:t>Classroom</w:t>
      </w:r>
      <w:proofErr w:type="spellEnd"/>
      <w:r w:rsidR="00FF04C2">
        <w:rPr>
          <w:rFonts w:ascii="Times New Roman" w:hAnsi="Times New Roman" w:cs="Times New Roman"/>
          <w:color w:val="auto"/>
        </w:rPr>
        <w:t>)</w:t>
      </w:r>
      <w:r w:rsidR="000637B0">
        <w:rPr>
          <w:rFonts w:ascii="Times New Roman" w:hAnsi="Times New Roman" w:cs="Times New Roman"/>
          <w:color w:val="auto"/>
        </w:rPr>
        <w:t xml:space="preserve"> zgodnie z planem lekcji.</w:t>
      </w:r>
      <w:r w:rsidRPr="008C0A48">
        <w:rPr>
          <w:rFonts w:ascii="Times New Roman" w:hAnsi="Times New Roman" w:cs="Times New Roman"/>
          <w:color w:val="auto"/>
        </w:rPr>
        <w:t xml:space="preserve">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Jeśli zdalne nauczanie jest realizowane poprzez przekazywanie uczniom tematów do pracy samodzielnej</w:t>
      </w:r>
      <w:r w:rsidR="002B6926">
        <w:rPr>
          <w:rFonts w:ascii="Times New Roman" w:hAnsi="Times New Roman" w:cs="Times New Roman"/>
          <w:color w:val="auto"/>
        </w:rPr>
        <w:t xml:space="preserve"> (nauczanie asynchroniczne)</w:t>
      </w:r>
      <w:r w:rsidRPr="008C0A48">
        <w:rPr>
          <w:rFonts w:ascii="Times New Roman" w:hAnsi="Times New Roman" w:cs="Times New Roman"/>
          <w:color w:val="auto"/>
        </w:rPr>
        <w:t>, wymaga to niezbędnych wskazówek do przesłanych zadań oraz wskazania dodatkowych źródeł informacji. Materiały przesłane przez nauczycieli do samodzielnej pracy</w:t>
      </w:r>
      <w:r w:rsidR="007C7747">
        <w:rPr>
          <w:rFonts w:ascii="Times New Roman" w:hAnsi="Times New Roman" w:cs="Times New Roman"/>
          <w:color w:val="auto"/>
        </w:rPr>
        <w:t xml:space="preserve"> ucznia mogą mieć formę zadań z </w:t>
      </w:r>
      <w:r w:rsidRPr="008C0A48">
        <w:rPr>
          <w:rFonts w:ascii="Times New Roman" w:hAnsi="Times New Roman" w:cs="Times New Roman"/>
          <w:color w:val="auto"/>
        </w:rPr>
        <w:t xml:space="preserve">załączonymi wskazówkami, adresu internetowego pod którym znajduje się polecany materiał, film lub prezentacja (w tym opracowana przez nauczyciela).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Potwierdzeniem zrealizowanych lekcji jest wpisany do e-dziennika </w:t>
      </w:r>
      <w:proofErr w:type="spellStart"/>
      <w:r w:rsidRPr="008C0A48">
        <w:rPr>
          <w:rFonts w:ascii="Times New Roman" w:hAnsi="Times New Roman" w:cs="Times New Roman"/>
          <w:color w:val="auto"/>
        </w:rPr>
        <w:t>Uonet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+ temat zajęć z zaznaczoną formą realizacji (np. </w:t>
      </w:r>
      <w:proofErr w:type="spellStart"/>
      <w:r w:rsidRPr="008C0A48">
        <w:rPr>
          <w:rFonts w:ascii="Times New Roman" w:hAnsi="Times New Roman" w:cs="Times New Roman"/>
          <w:color w:val="auto"/>
        </w:rPr>
        <w:t>online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, samodzielna praca uczniów). </w:t>
      </w:r>
    </w:p>
    <w:p w:rsidR="003B4C54" w:rsidRDefault="003B4C54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B4C54" w:rsidRDefault="003B4C54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Zgodnie z planem lekcji nauczyciel jest do dyspozycji uczniów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online</w:t>
      </w:r>
      <w:proofErr w:type="spellEnd"/>
      <w:r w:rsidR="007C774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 na każdej </w:t>
      </w:r>
      <w:r w:rsidR="007C7747">
        <w:rPr>
          <w:rFonts w:ascii="Times New Roman" w:hAnsi="Times New Roman" w:cs="Times New Roman"/>
          <w:color w:val="auto"/>
        </w:rPr>
        <w:t xml:space="preserve">realizowanej synchronicznie lub asynchronicznie </w:t>
      </w:r>
      <w:r>
        <w:rPr>
          <w:rFonts w:ascii="Times New Roman" w:hAnsi="Times New Roman" w:cs="Times New Roman"/>
          <w:color w:val="auto"/>
        </w:rPr>
        <w:t xml:space="preserve">lekcji </w:t>
      </w:r>
      <w:r w:rsidR="00FD666A">
        <w:rPr>
          <w:rFonts w:ascii="Times New Roman" w:hAnsi="Times New Roman" w:cs="Times New Roman"/>
          <w:color w:val="auto"/>
        </w:rPr>
        <w:t xml:space="preserve">przez </w:t>
      </w:r>
      <w:r>
        <w:rPr>
          <w:rFonts w:ascii="Times New Roman" w:hAnsi="Times New Roman" w:cs="Times New Roman"/>
          <w:color w:val="auto"/>
        </w:rPr>
        <w:t>45 min.</w:t>
      </w:r>
    </w:p>
    <w:p w:rsidR="00D25FA7" w:rsidRDefault="00D25FA7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25FA7" w:rsidRDefault="00D25FA7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Edukacja wczesnoszkolna prowadzi nauczanie zdalne synchroniczne nie dłużej niż 2 godziny </w:t>
      </w:r>
      <w:r w:rsidR="002F4C2D">
        <w:rPr>
          <w:rFonts w:ascii="Times New Roman" w:hAnsi="Times New Roman" w:cs="Times New Roman"/>
          <w:color w:val="auto"/>
        </w:rPr>
        <w:t xml:space="preserve">lekcyjne </w:t>
      </w:r>
      <w:r>
        <w:rPr>
          <w:rFonts w:ascii="Times New Roman" w:hAnsi="Times New Roman" w:cs="Times New Roman"/>
          <w:color w:val="auto"/>
        </w:rPr>
        <w:t>dziennie. Pozostała część odbywa się asynchronicznie.</w:t>
      </w:r>
      <w:r w:rsidR="002F4C2D">
        <w:rPr>
          <w:rFonts w:ascii="Times New Roman" w:hAnsi="Times New Roman" w:cs="Times New Roman"/>
          <w:color w:val="auto"/>
        </w:rPr>
        <w:t xml:space="preserve"> Część synchroniczna i asynchroniczna odbywa się zgodnie z planem lekcji. Uczniowie w danym dniu potwierdzają obecność w strumieniu na platformie </w:t>
      </w:r>
      <w:proofErr w:type="spellStart"/>
      <w:r w:rsidR="002F4C2D">
        <w:rPr>
          <w:rFonts w:ascii="Times New Roman" w:hAnsi="Times New Roman" w:cs="Times New Roman"/>
          <w:color w:val="auto"/>
        </w:rPr>
        <w:t>Classroom</w:t>
      </w:r>
      <w:proofErr w:type="spellEnd"/>
      <w:r w:rsidR="002F4C2D">
        <w:rPr>
          <w:rFonts w:ascii="Times New Roman" w:hAnsi="Times New Roman" w:cs="Times New Roman"/>
          <w:color w:val="auto"/>
        </w:rPr>
        <w:t xml:space="preserve"> na zajęciach edukacji wczesnoszkolnej jeden raz (na początku pierwszej lekcji). Na </w:t>
      </w:r>
      <w:r w:rsidR="002F4C2D">
        <w:rPr>
          <w:rFonts w:ascii="Times New Roman" w:hAnsi="Times New Roman" w:cs="Times New Roman"/>
          <w:color w:val="auto"/>
        </w:rPr>
        <w:lastRenderedPageBreak/>
        <w:t xml:space="preserve">lekcjach informatyki, języka angielskiego i religii potwierdzają swoją obecność w strumieniu. na platformie </w:t>
      </w:r>
      <w:proofErr w:type="spellStart"/>
      <w:r w:rsidR="002F4C2D">
        <w:rPr>
          <w:rFonts w:ascii="Times New Roman" w:hAnsi="Times New Roman" w:cs="Times New Roman"/>
          <w:color w:val="auto"/>
        </w:rPr>
        <w:t>Classroom</w:t>
      </w:r>
      <w:proofErr w:type="spellEnd"/>
      <w:r w:rsidR="002F4C2D">
        <w:rPr>
          <w:rFonts w:ascii="Times New Roman" w:hAnsi="Times New Roman" w:cs="Times New Roman"/>
          <w:color w:val="auto"/>
        </w:rPr>
        <w:t xml:space="preserve"> na każdych z wymienionych zajęć. Obecność potwierdza się przez wpisanie imienia i nazwiska w strumieniu danych zajęć edukacyjnych.</w:t>
      </w:r>
    </w:p>
    <w:p w:rsidR="00935473" w:rsidRPr="008C0A48" w:rsidRDefault="0093547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Jeśli nauczyciel ma w planie lekcji z dan</w:t>
      </w:r>
      <w:r w:rsidR="00FD666A">
        <w:rPr>
          <w:rFonts w:ascii="Times New Roman" w:hAnsi="Times New Roman" w:cs="Times New Roman"/>
          <w:color w:val="auto"/>
        </w:rPr>
        <w:t>ym oddziałem</w:t>
      </w:r>
      <w:r w:rsidRPr="008C0A48">
        <w:rPr>
          <w:rFonts w:ascii="Times New Roman" w:hAnsi="Times New Roman" w:cs="Times New Roman"/>
          <w:color w:val="auto"/>
        </w:rPr>
        <w:t xml:space="preserve"> 1 godzinę tygodniowo -prowadzi ją </w:t>
      </w:r>
      <w:proofErr w:type="spellStart"/>
      <w:r w:rsidRPr="008C0A48">
        <w:rPr>
          <w:rFonts w:ascii="Times New Roman" w:hAnsi="Times New Roman" w:cs="Times New Roman"/>
          <w:color w:val="auto"/>
        </w:rPr>
        <w:t>online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 w czasie rzeczywistym </w:t>
      </w:r>
      <w:r w:rsidR="00935473">
        <w:rPr>
          <w:rFonts w:ascii="Times New Roman" w:hAnsi="Times New Roman" w:cs="Times New Roman"/>
          <w:color w:val="auto"/>
        </w:rPr>
        <w:t xml:space="preserve">do 30 min. Pozostały czas trwania lekcji </w:t>
      </w:r>
      <w:r w:rsidR="003A521C">
        <w:rPr>
          <w:rFonts w:ascii="Times New Roman" w:hAnsi="Times New Roman" w:cs="Times New Roman"/>
          <w:color w:val="auto"/>
        </w:rPr>
        <w:t xml:space="preserve">nauczyciel </w:t>
      </w:r>
      <w:r w:rsidR="00935473">
        <w:rPr>
          <w:rFonts w:ascii="Times New Roman" w:hAnsi="Times New Roman" w:cs="Times New Roman"/>
          <w:color w:val="auto"/>
        </w:rPr>
        <w:t xml:space="preserve">jest do dyspozycji uczniów </w:t>
      </w:r>
      <w:proofErr w:type="spellStart"/>
      <w:r w:rsidR="004F67A0">
        <w:rPr>
          <w:rFonts w:ascii="Times New Roman" w:hAnsi="Times New Roman" w:cs="Times New Roman"/>
          <w:color w:val="auto"/>
        </w:rPr>
        <w:t>on</w:t>
      </w:r>
      <w:r w:rsidR="00935473">
        <w:rPr>
          <w:rFonts w:ascii="Times New Roman" w:hAnsi="Times New Roman" w:cs="Times New Roman"/>
          <w:color w:val="auto"/>
        </w:rPr>
        <w:t>line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, udziela im indywidualnych konsultacji z własnej inicjatywy lub na ich prośbę. </w:t>
      </w:r>
    </w:p>
    <w:p w:rsidR="00032B71" w:rsidRDefault="00032B71" w:rsidP="00032B71">
      <w:pPr>
        <w:pStyle w:val="Akapitzlist"/>
        <w:rPr>
          <w:rFonts w:ascii="Times New Roman" w:hAnsi="Times New Roman" w:cs="Times New Roman"/>
        </w:rPr>
      </w:pPr>
    </w:p>
    <w:p w:rsidR="00032B71" w:rsidRDefault="00032B71" w:rsidP="00032B7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Uczniowie klas IV-VIII potwierdzają swoją obecność w strumieniu na platformie </w:t>
      </w:r>
      <w:proofErr w:type="spellStart"/>
      <w:r>
        <w:rPr>
          <w:rFonts w:ascii="Times New Roman" w:hAnsi="Times New Roman" w:cs="Times New Roman"/>
          <w:color w:val="auto"/>
        </w:rPr>
        <w:t>Classroom</w:t>
      </w:r>
      <w:proofErr w:type="spellEnd"/>
      <w:r>
        <w:rPr>
          <w:rFonts w:ascii="Times New Roman" w:hAnsi="Times New Roman" w:cs="Times New Roman"/>
          <w:color w:val="auto"/>
        </w:rPr>
        <w:t>, na każdych zajęciach edukacyjnych na początku tych zajęć, zgodnie z planem lekcji podczas nauczania synchronicznego i asynchronicznego. Obecność potwierdza się przez wpisanie imienia i nazwiska w strumieniu zajęć edukacyjnych.</w:t>
      </w:r>
    </w:p>
    <w:p w:rsidR="00032B71" w:rsidRDefault="00032B71" w:rsidP="00032B7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935473" w:rsidRPr="008C0A48" w:rsidRDefault="0093547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Pr="00FA161C" w:rsidRDefault="003D2B43" w:rsidP="00FA161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3A521C" w:rsidRPr="008C0A48">
        <w:rPr>
          <w:rFonts w:ascii="Times New Roman" w:hAnsi="Times New Roman" w:cs="Times New Roman"/>
          <w:color w:val="auto"/>
        </w:rPr>
        <w:t>dan</w:t>
      </w:r>
      <w:r w:rsidR="003A521C">
        <w:rPr>
          <w:rFonts w:ascii="Times New Roman" w:hAnsi="Times New Roman" w:cs="Times New Roman"/>
          <w:color w:val="auto"/>
        </w:rPr>
        <w:t>ym oddziałem</w:t>
      </w:r>
      <w:r w:rsidR="00E81BDE">
        <w:rPr>
          <w:rFonts w:ascii="Times New Roman" w:hAnsi="Times New Roman" w:cs="Times New Roman"/>
          <w:color w:val="auto"/>
        </w:rPr>
        <w:t xml:space="preserve"> </w:t>
      </w:r>
      <w:r w:rsidRPr="008C0A48">
        <w:rPr>
          <w:rFonts w:ascii="Times New Roman" w:hAnsi="Times New Roman" w:cs="Times New Roman"/>
          <w:color w:val="auto"/>
        </w:rPr>
        <w:t xml:space="preserve">2 </w:t>
      </w:r>
      <w:r w:rsidR="003A521C">
        <w:rPr>
          <w:rFonts w:ascii="Times New Roman" w:hAnsi="Times New Roman" w:cs="Times New Roman"/>
          <w:color w:val="auto"/>
        </w:rPr>
        <w:t>godziny tygodniowo</w:t>
      </w:r>
      <w:r w:rsidR="00432E56">
        <w:rPr>
          <w:rFonts w:ascii="Times New Roman" w:hAnsi="Times New Roman" w:cs="Times New Roman"/>
          <w:color w:val="auto"/>
        </w:rPr>
        <w:t>, to </w:t>
      </w:r>
      <w:r w:rsidR="003A521C">
        <w:rPr>
          <w:rFonts w:ascii="Times New Roman" w:hAnsi="Times New Roman" w:cs="Times New Roman"/>
          <w:color w:val="auto"/>
        </w:rPr>
        <w:t>prowadzi 1 </w:t>
      </w:r>
      <w:r w:rsidRPr="008C0A48">
        <w:rPr>
          <w:rFonts w:ascii="Times New Roman" w:hAnsi="Times New Roman" w:cs="Times New Roman"/>
          <w:color w:val="auto"/>
        </w:rPr>
        <w:t xml:space="preserve">lekcję </w:t>
      </w:r>
      <w:proofErr w:type="spellStart"/>
      <w:r w:rsidRPr="008C0A48">
        <w:rPr>
          <w:rFonts w:ascii="Times New Roman" w:hAnsi="Times New Roman" w:cs="Times New Roman"/>
          <w:color w:val="auto"/>
        </w:rPr>
        <w:t>online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 </w:t>
      </w:r>
      <w:r w:rsidR="00DD21A8">
        <w:rPr>
          <w:rFonts w:ascii="Times New Roman" w:hAnsi="Times New Roman" w:cs="Times New Roman"/>
          <w:color w:val="auto"/>
        </w:rPr>
        <w:t xml:space="preserve">do 30 min </w:t>
      </w:r>
      <w:r w:rsidRPr="008C0A48">
        <w:rPr>
          <w:rFonts w:ascii="Times New Roman" w:hAnsi="Times New Roman" w:cs="Times New Roman"/>
          <w:color w:val="auto"/>
        </w:rPr>
        <w:t>w czasie rzeczywistym, a drugą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3B4C54">
        <w:rPr>
          <w:rFonts w:ascii="Times New Roman" w:hAnsi="Times New Roman" w:cs="Times New Roman"/>
          <w:color w:val="auto"/>
        </w:rPr>
        <w:t xml:space="preserve"> zgodnie z planem lekcji</w:t>
      </w:r>
      <w:r w:rsidRPr="008C0A48">
        <w:rPr>
          <w:rFonts w:ascii="Times New Roman" w:hAnsi="Times New Roman" w:cs="Times New Roman"/>
          <w:color w:val="auto"/>
        </w:rPr>
        <w:t xml:space="preserve">. </w:t>
      </w:r>
      <w:r w:rsidR="00FA161C">
        <w:rPr>
          <w:rFonts w:ascii="Times New Roman" w:hAnsi="Times New Roman" w:cs="Times New Roman"/>
          <w:color w:val="auto"/>
        </w:rPr>
        <w:t>N</w:t>
      </w:r>
      <w:r w:rsidR="00FA161C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FA161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A161C">
        <w:rPr>
          <w:rFonts w:ascii="Times New Roman" w:hAnsi="Times New Roman" w:cs="Times New Roman"/>
          <w:color w:val="auto"/>
        </w:rPr>
        <w:t>online</w:t>
      </w:r>
      <w:proofErr w:type="spellEnd"/>
      <w:r w:rsidR="00FA161C">
        <w:rPr>
          <w:rFonts w:ascii="Times New Roman" w:hAnsi="Times New Roman" w:cs="Times New Roman"/>
          <w:color w:val="auto"/>
        </w:rPr>
        <w:t xml:space="preserve">  na każdej lekcji (synchronicznej i asynchronicznej) przez 45 min, zgodnie z planem lekcji.</w:t>
      </w:r>
    </w:p>
    <w:p w:rsidR="003D2B43" w:rsidRPr="008C0A48" w:rsidRDefault="003D2B4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D21A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2667CA" w:rsidRPr="008C0A48">
        <w:rPr>
          <w:rFonts w:ascii="Times New Roman" w:hAnsi="Times New Roman" w:cs="Times New Roman"/>
          <w:color w:val="auto"/>
        </w:rPr>
        <w:t>dan</w:t>
      </w:r>
      <w:r w:rsidR="002667CA">
        <w:rPr>
          <w:rFonts w:ascii="Times New Roman" w:hAnsi="Times New Roman" w:cs="Times New Roman"/>
          <w:color w:val="auto"/>
        </w:rPr>
        <w:t>ym oddziałem</w:t>
      </w:r>
      <w:r w:rsidR="00432E56">
        <w:rPr>
          <w:rFonts w:ascii="Times New Roman" w:hAnsi="Times New Roman" w:cs="Times New Roman"/>
          <w:color w:val="auto"/>
        </w:rPr>
        <w:t xml:space="preserve"> </w:t>
      </w:r>
      <w:r w:rsidRPr="008C0A48">
        <w:rPr>
          <w:rFonts w:ascii="Times New Roman" w:hAnsi="Times New Roman" w:cs="Times New Roman"/>
          <w:color w:val="auto"/>
        </w:rPr>
        <w:t>3 godziny tygodniowo</w:t>
      </w:r>
      <w:r w:rsidR="00432E56">
        <w:rPr>
          <w:rFonts w:ascii="Times New Roman" w:hAnsi="Times New Roman" w:cs="Times New Roman"/>
          <w:color w:val="auto"/>
        </w:rPr>
        <w:t>, to </w:t>
      </w:r>
      <w:r w:rsidR="00BD41A0">
        <w:rPr>
          <w:rFonts w:ascii="Times New Roman" w:hAnsi="Times New Roman" w:cs="Times New Roman"/>
          <w:color w:val="auto"/>
        </w:rPr>
        <w:t> </w:t>
      </w:r>
      <w:r w:rsidRPr="008C0A48">
        <w:rPr>
          <w:rFonts w:ascii="Times New Roman" w:hAnsi="Times New Roman" w:cs="Times New Roman"/>
          <w:color w:val="auto"/>
        </w:rPr>
        <w:t xml:space="preserve">realizuje 2 lekcje </w:t>
      </w:r>
      <w:proofErr w:type="spellStart"/>
      <w:r w:rsidRPr="008C0A48">
        <w:rPr>
          <w:rFonts w:ascii="Times New Roman" w:hAnsi="Times New Roman" w:cs="Times New Roman"/>
          <w:color w:val="auto"/>
        </w:rPr>
        <w:t>online</w:t>
      </w:r>
      <w:proofErr w:type="spellEnd"/>
      <w:r w:rsidR="002667CA">
        <w:rPr>
          <w:rFonts w:ascii="Times New Roman" w:hAnsi="Times New Roman" w:cs="Times New Roman"/>
          <w:color w:val="auto"/>
        </w:rPr>
        <w:t>, każdą</w:t>
      </w:r>
      <w:r w:rsidR="00DD21A8">
        <w:rPr>
          <w:rFonts w:ascii="Times New Roman" w:hAnsi="Times New Roman" w:cs="Times New Roman"/>
          <w:color w:val="auto"/>
        </w:rPr>
        <w:t xml:space="preserve"> do 30 min, a</w:t>
      </w:r>
      <w:r w:rsidR="00432E56">
        <w:rPr>
          <w:rFonts w:ascii="Times New Roman" w:hAnsi="Times New Roman" w:cs="Times New Roman"/>
          <w:color w:val="auto"/>
        </w:rPr>
        <w:t xml:space="preserve"> </w:t>
      </w:r>
      <w:r w:rsidR="002667CA">
        <w:rPr>
          <w:rFonts w:ascii="Times New Roman" w:hAnsi="Times New Roman" w:cs="Times New Roman"/>
          <w:color w:val="auto"/>
        </w:rPr>
        <w:t>trzecią</w:t>
      </w:r>
      <w:r w:rsidR="00DD21A8" w:rsidRPr="008C0A48">
        <w:rPr>
          <w:rFonts w:ascii="Times New Roman" w:hAnsi="Times New Roman" w:cs="Times New Roman"/>
          <w:color w:val="auto"/>
        </w:rPr>
        <w:t xml:space="preserve">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432E56">
        <w:rPr>
          <w:rFonts w:ascii="Times New Roman" w:hAnsi="Times New Roman" w:cs="Times New Roman"/>
          <w:color w:val="auto"/>
        </w:rPr>
        <w:t xml:space="preserve"> zgodnie z planem lekcji</w:t>
      </w:r>
      <w:r w:rsidR="00DD21A8" w:rsidRPr="008C0A48">
        <w:rPr>
          <w:rFonts w:ascii="Times New Roman" w:hAnsi="Times New Roman" w:cs="Times New Roman"/>
          <w:color w:val="auto"/>
        </w:rPr>
        <w:t xml:space="preserve">. </w:t>
      </w:r>
      <w:r w:rsidR="00432E56">
        <w:rPr>
          <w:rFonts w:ascii="Times New Roman" w:hAnsi="Times New Roman" w:cs="Times New Roman"/>
          <w:color w:val="auto"/>
        </w:rPr>
        <w:t>N</w:t>
      </w:r>
      <w:r w:rsidR="00DD21A8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432E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32E56">
        <w:rPr>
          <w:rFonts w:ascii="Times New Roman" w:hAnsi="Times New Roman" w:cs="Times New Roman"/>
          <w:color w:val="auto"/>
        </w:rPr>
        <w:t>on</w:t>
      </w:r>
      <w:r w:rsidR="00DD21A8">
        <w:rPr>
          <w:rFonts w:ascii="Times New Roman" w:hAnsi="Times New Roman" w:cs="Times New Roman"/>
          <w:color w:val="auto"/>
        </w:rPr>
        <w:t>line</w:t>
      </w:r>
      <w:proofErr w:type="spellEnd"/>
      <w:r w:rsidR="00DD21A8">
        <w:rPr>
          <w:rFonts w:ascii="Times New Roman" w:hAnsi="Times New Roman" w:cs="Times New Roman"/>
          <w:color w:val="auto"/>
        </w:rPr>
        <w:t xml:space="preserve">  na każdej lekcji</w:t>
      </w:r>
      <w:r w:rsidR="00432E56">
        <w:rPr>
          <w:rFonts w:ascii="Times New Roman" w:hAnsi="Times New Roman" w:cs="Times New Roman"/>
          <w:color w:val="auto"/>
        </w:rPr>
        <w:t xml:space="preserve"> (synchronicznej i</w:t>
      </w:r>
      <w:r w:rsidR="00BD41A0">
        <w:rPr>
          <w:rFonts w:ascii="Times New Roman" w:hAnsi="Times New Roman" w:cs="Times New Roman"/>
          <w:color w:val="auto"/>
        </w:rPr>
        <w:t> </w:t>
      </w:r>
      <w:r w:rsidR="00432E56">
        <w:rPr>
          <w:rFonts w:ascii="Times New Roman" w:hAnsi="Times New Roman" w:cs="Times New Roman"/>
          <w:color w:val="auto"/>
        </w:rPr>
        <w:t>asynchronicznej) przez 45 min, zgodnie z planem lekcji.</w:t>
      </w:r>
    </w:p>
    <w:p w:rsidR="002667CA" w:rsidRDefault="002667CA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BD41A0" w:rsidRDefault="004F67A0" w:rsidP="00BD41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BD41A0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2667CA" w:rsidRPr="00BD41A0">
        <w:rPr>
          <w:rFonts w:ascii="Times New Roman" w:hAnsi="Times New Roman" w:cs="Times New Roman"/>
          <w:color w:val="auto"/>
        </w:rPr>
        <w:t>danym oddziałem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9E5C0A" w:rsidRPr="00BD41A0">
        <w:rPr>
          <w:rFonts w:ascii="Times New Roman" w:hAnsi="Times New Roman" w:cs="Times New Roman"/>
          <w:color w:val="auto"/>
        </w:rPr>
        <w:t>4</w:t>
      </w:r>
      <w:r w:rsidRPr="00BD41A0">
        <w:rPr>
          <w:rFonts w:ascii="Times New Roman" w:hAnsi="Times New Roman" w:cs="Times New Roman"/>
          <w:color w:val="auto"/>
        </w:rPr>
        <w:t xml:space="preserve"> godziny tygodniowo</w:t>
      </w:r>
      <w:r w:rsidR="00BD41A0" w:rsidRPr="00BD41A0">
        <w:rPr>
          <w:rFonts w:ascii="Times New Roman" w:hAnsi="Times New Roman" w:cs="Times New Roman"/>
          <w:color w:val="auto"/>
        </w:rPr>
        <w:t>,</w:t>
      </w:r>
      <w:r w:rsidR="00BD41A0">
        <w:rPr>
          <w:rFonts w:ascii="Times New Roman" w:hAnsi="Times New Roman" w:cs="Times New Roman"/>
          <w:color w:val="auto"/>
        </w:rPr>
        <w:t xml:space="preserve"> to </w:t>
      </w:r>
      <w:r w:rsidRPr="00BD41A0">
        <w:rPr>
          <w:rFonts w:ascii="Times New Roman" w:hAnsi="Times New Roman" w:cs="Times New Roman"/>
          <w:color w:val="auto"/>
        </w:rPr>
        <w:t xml:space="preserve">realizuje </w:t>
      </w:r>
      <w:r w:rsidR="009E5C0A" w:rsidRPr="00BD41A0">
        <w:rPr>
          <w:rFonts w:ascii="Times New Roman" w:hAnsi="Times New Roman" w:cs="Times New Roman"/>
          <w:color w:val="auto"/>
        </w:rPr>
        <w:t>3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Pr="00BD41A0">
        <w:rPr>
          <w:rFonts w:ascii="Times New Roman" w:hAnsi="Times New Roman" w:cs="Times New Roman"/>
          <w:color w:val="auto"/>
        </w:rPr>
        <w:t xml:space="preserve">lekcje </w:t>
      </w:r>
      <w:proofErr w:type="spellStart"/>
      <w:r w:rsidRPr="00BD41A0">
        <w:rPr>
          <w:rFonts w:ascii="Times New Roman" w:hAnsi="Times New Roman" w:cs="Times New Roman"/>
          <w:color w:val="auto"/>
        </w:rPr>
        <w:t>online</w:t>
      </w:r>
      <w:proofErr w:type="spellEnd"/>
      <w:r w:rsidRPr="00BD41A0">
        <w:rPr>
          <w:rFonts w:ascii="Times New Roman" w:hAnsi="Times New Roman" w:cs="Times New Roman"/>
          <w:color w:val="auto"/>
        </w:rPr>
        <w:t>, każda do 30 min, a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9E5C0A" w:rsidRPr="00BD41A0">
        <w:rPr>
          <w:rFonts w:ascii="Times New Roman" w:hAnsi="Times New Roman" w:cs="Times New Roman"/>
          <w:color w:val="auto"/>
        </w:rPr>
        <w:t>czwartą</w:t>
      </w:r>
      <w:r w:rsidRPr="00BD41A0">
        <w:rPr>
          <w:rFonts w:ascii="Times New Roman" w:hAnsi="Times New Roman" w:cs="Times New Roman"/>
          <w:color w:val="auto"/>
        </w:rPr>
        <w:t xml:space="preserve">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zgodnie z planem lekcji</w:t>
      </w:r>
      <w:r w:rsidR="00BD41A0" w:rsidRPr="008C0A48">
        <w:rPr>
          <w:rFonts w:ascii="Times New Roman" w:hAnsi="Times New Roman" w:cs="Times New Roman"/>
          <w:color w:val="auto"/>
        </w:rPr>
        <w:t xml:space="preserve">. </w:t>
      </w:r>
      <w:r w:rsidR="00BD41A0">
        <w:rPr>
          <w:rFonts w:ascii="Times New Roman" w:hAnsi="Times New Roman" w:cs="Times New Roman"/>
          <w:color w:val="auto"/>
        </w:rPr>
        <w:t>N</w:t>
      </w:r>
      <w:r w:rsidR="00BD41A0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BD41A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41A0">
        <w:rPr>
          <w:rFonts w:ascii="Times New Roman" w:hAnsi="Times New Roman" w:cs="Times New Roman"/>
          <w:color w:val="auto"/>
        </w:rPr>
        <w:t>online</w:t>
      </w:r>
      <w:proofErr w:type="spellEnd"/>
      <w:r w:rsidR="00BD41A0">
        <w:rPr>
          <w:rFonts w:ascii="Times New Roman" w:hAnsi="Times New Roman" w:cs="Times New Roman"/>
          <w:color w:val="auto"/>
        </w:rPr>
        <w:t xml:space="preserve">  na każdej lekcji (synchronicznej i asynchronicznej) przez 45 min, zgodnie z planem lekcji.</w:t>
      </w:r>
    </w:p>
    <w:p w:rsidR="004F67A0" w:rsidRPr="00BD41A0" w:rsidRDefault="004F67A0" w:rsidP="00BD41A0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BD41A0" w:rsidRDefault="003C6D1C" w:rsidP="00BD41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BD41A0">
        <w:rPr>
          <w:rFonts w:ascii="Times New Roman" w:hAnsi="Times New Roman" w:cs="Times New Roman"/>
          <w:color w:val="auto"/>
        </w:rPr>
        <w:t>Jeśli nauczyciel ma w planie lekcji z danym oddziałem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Pr="00BD41A0">
        <w:rPr>
          <w:rFonts w:ascii="Times New Roman" w:hAnsi="Times New Roman" w:cs="Times New Roman"/>
          <w:color w:val="auto"/>
        </w:rPr>
        <w:t>5 godzin tygodniowo</w:t>
      </w:r>
      <w:r w:rsidR="00BD41A0" w:rsidRPr="00BD41A0">
        <w:rPr>
          <w:rFonts w:ascii="Times New Roman" w:hAnsi="Times New Roman" w:cs="Times New Roman"/>
          <w:color w:val="auto"/>
        </w:rPr>
        <w:t>, to w </w:t>
      </w:r>
      <w:r w:rsidRPr="00BD41A0">
        <w:rPr>
          <w:rFonts w:ascii="Times New Roman" w:hAnsi="Times New Roman" w:cs="Times New Roman"/>
          <w:color w:val="auto"/>
        </w:rPr>
        <w:t xml:space="preserve">tygodniu realizuje 4 lekcje </w:t>
      </w:r>
      <w:proofErr w:type="spellStart"/>
      <w:r w:rsidRPr="00BD41A0">
        <w:rPr>
          <w:rFonts w:ascii="Times New Roman" w:hAnsi="Times New Roman" w:cs="Times New Roman"/>
          <w:color w:val="auto"/>
        </w:rPr>
        <w:t>online</w:t>
      </w:r>
      <w:proofErr w:type="spellEnd"/>
      <w:r w:rsidRPr="00BD41A0">
        <w:rPr>
          <w:rFonts w:ascii="Times New Roman" w:hAnsi="Times New Roman" w:cs="Times New Roman"/>
          <w:color w:val="auto"/>
        </w:rPr>
        <w:t>, każda do 30 min, a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pią</w:t>
      </w:r>
      <w:r w:rsidRPr="00BD41A0">
        <w:rPr>
          <w:rFonts w:ascii="Times New Roman" w:hAnsi="Times New Roman" w:cs="Times New Roman"/>
          <w:color w:val="auto"/>
        </w:rPr>
        <w:t>tą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zgodnie z planem lekcji</w:t>
      </w:r>
      <w:r w:rsidR="00BD41A0" w:rsidRPr="008C0A48">
        <w:rPr>
          <w:rFonts w:ascii="Times New Roman" w:hAnsi="Times New Roman" w:cs="Times New Roman"/>
          <w:color w:val="auto"/>
        </w:rPr>
        <w:t xml:space="preserve">. </w:t>
      </w:r>
      <w:r w:rsidR="00BD41A0">
        <w:rPr>
          <w:rFonts w:ascii="Times New Roman" w:hAnsi="Times New Roman" w:cs="Times New Roman"/>
          <w:color w:val="auto"/>
        </w:rPr>
        <w:t>N</w:t>
      </w:r>
      <w:r w:rsidR="00BD41A0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BD41A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41A0">
        <w:rPr>
          <w:rFonts w:ascii="Times New Roman" w:hAnsi="Times New Roman" w:cs="Times New Roman"/>
          <w:color w:val="auto"/>
        </w:rPr>
        <w:t>online</w:t>
      </w:r>
      <w:proofErr w:type="spellEnd"/>
      <w:r w:rsidR="00BD41A0">
        <w:rPr>
          <w:rFonts w:ascii="Times New Roman" w:hAnsi="Times New Roman" w:cs="Times New Roman"/>
          <w:color w:val="auto"/>
        </w:rPr>
        <w:t xml:space="preserve">  na każdej lekcji (synchronicznej i asynchronicznej) przez 45 min, zgodnie z planem lekcji.</w:t>
      </w:r>
    </w:p>
    <w:p w:rsidR="003C6D1C" w:rsidRPr="00BD41A0" w:rsidRDefault="003C6D1C" w:rsidP="00B71D37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Dzienna liczba lekcji </w:t>
      </w:r>
      <w:proofErr w:type="spellStart"/>
      <w:r w:rsidRPr="008C0A48">
        <w:rPr>
          <w:rFonts w:ascii="Times New Roman" w:hAnsi="Times New Roman" w:cs="Times New Roman"/>
          <w:color w:val="auto"/>
        </w:rPr>
        <w:t>online</w:t>
      </w:r>
      <w:proofErr w:type="spellEnd"/>
      <w:r w:rsidR="00B71D37">
        <w:rPr>
          <w:rFonts w:ascii="Times New Roman" w:hAnsi="Times New Roman" w:cs="Times New Roman"/>
          <w:color w:val="auto"/>
        </w:rPr>
        <w:t xml:space="preserve"> (synchronicznych)</w:t>
      </w:r>
      <w:r w:rsidRPr="008C0A48">
        <w:rPr>
          <w:rFonts w:ascii="Times New Roman" w:hAnsi="Times New Roman" w:cs="Times New Roman"/>
          <w:color w:val="auto"/>
        </w:rPr>
        <w:t xml:space="preserve"> dla </w:t>
      </w:r>
      <w:r w:rsidR="003176F9" w:rsidRPr="008C0A48">
        <w:rPr>
          <w:rFonts w:ascii="Times New Roman" w:hAnsi="Times New Roman" w:cs="Times New Roman"/>
          <w:color w:val="auto"/>
        </w:rPr>
        <w:t>dan</w:t>
      </w:r>
      <w:r w:rsidR="00B71D37">
        <w:rPr>
          <w:rFonts w:ascii="Times New Roman" w:hAnsi="Times New Roman" w:cs="Times New Roman"/>
          <w:color w:val="auto"/>
        </w:rPr>
        <w:t xml:space="preserve">ego oddziału </w:t>
      </w:r>
      <w:r w:rsidRPr="008C0A48">
        <w:rPr>
          <w:rFonts w:ascii="Times New Roman" w:hAnsi="Times New Roman" w:cs="Times New Roman"/>
          <w:color w:val="auto"/>
        </w:rPr>
        <w:t xml:space="preserve">w czasie rzeczywistym nie powinna przekraczać 6, a w tygodniu 25. 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Nagrywanie zajęć przez uczniów</w:t>
      </w:r>
      <w:r w:rsidR="00843AE8">
        <w:rPr>
          <w:rFonts w:ascii="Times New Roman" w:hAnsi="Times New Roman" w:cs="Times New Roman"/>
          <w:color w:val="auto"/>
        </w:rPr>
        <w:t xml:space="preserve"> jest zabronione.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512AD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Plan lekcji w nauczaniu zdalnym (rozplanowanie lekcji prowadzonych synchronicznie i asynchronicznie) przygotowuje </w:t>
      </w:r>
      <w:r w:rsidR="00B71D37">
        <w:rPr>
          <w:rFonts w:ascii="Times New Roman" w:hAnsi="Times New Roman" w:cs="Times New Roman"/>
          <w:color w:val="auto"/>
        </w:rPr>
        <w:t>wychowawca klasy</w:t>
      </w:r>
      <w:r w:rsidR="00B134B6">
        <w:rPr>
          <w:rFonts w:ascii="Times New Roman" w:hAnsi="Times New Roman" w:cs="Times New Roman"/>
          <w:color w:val="auto"/>
        </w:rPr>
        <w:t>, zgodnie z planem lekcji realizowanym stacjonarnie.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lastRenderedPageBreak/>
        <w:t xml:space="preserve">Nie należy planować zajęć </w:t>
      </w:r>
      <w:proofErr w:type="spellStart"/>
      <w:r w:rsidRPr="008C0A48">
        <w:rPr>
          <w:rFonts w:ascii="Times New Roman" w:hAnsi="Times New Roman" w:cs="Times New Roman"/>
          <w:color w:val="auto"/>
        </w:rPr>
        <w:t>online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 w czasie przewidzianym w planie lekcji na inny przedmiot. 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Nauczyciele informują uczniów o planowanych spraw</w:t>
      </w:r>
      <w:r w:rsidR="00CD628D">
        <w:rPr>
          <w:rFonts w:ascii="Times New Roman" w:hAnsi="Times New Roman" w:cs="Times New Roman"/>
          <w:color w:val="auto"/>
        </w:rPr>
        <w:t>dzianach i klasówkach zgodnie z </w:t>
      </w:r>
      <w:r w:rsidR="00E728D1">
        <w:rPr>
          <w:rFonts w:ascii="Times New Roman" w:hAnsi="Times New Roman" w:cs="Times New Roman"/>
          <w:color w:val="auto"/>
        </w:rPr>
        <w:t>postanowieniami s</w:t>
      </w:r>
      <w:r w:rsidRPr="008C0A48">
        <w:rPr>
          <w:rFonts w:ascii="Times New Roman" w:hAnsi="Times New Roman" w:cs="Times New Roman"/>
          <w:color w:val="auto"/>
        </w:rPr>
        <w:t xml:space="preserve">tatutu </w:t>
      </w:r>
      <w:r w:rsidR="00E728D1">
        <w:rPr>
          <w:rFonts w:ascii="Times New Roman" w:hAnsi="Times New Roman" w:cs="Times New Roman"/>
          <w:color w:val="auto"/>
        </w:rPr>
        <w:t xml:space="preserve">szkoły </w:t>
      </w:r>
      <w:r w:rsidRPr="008C0A48">
        <w:rPr>
          <w:rFonts w:ascii="Times New Roman" w:hAnsi="Times New Roman" w:cs="Times New Roman"/>
          <w:color w:val="auto"/>
        </w:rPr>
        <w:t xml:space="preserve">(termin wpisuje do e-dziennika </w:t>
      </w:r>
      <w:proofErr w:type="spellStart"/>
      <w:r w:rsidRPr="008C0A48">
        <w:rPr>
          <w:rFonts w:ascii="Times New Roman" w:hAnsi="Times New Roman" w:cs="Times New Roman"/>
          <w:color w:val="auto"/>
        </w:rPr>
        <w:t>Uonet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+). 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Nauczyciele zobowiązani są do systematycznej kont</w:t>
      </w:r>
      <w:r w:rsidR="00CD628D">
        <w:rPr>
          <w:rFonts w:ascii="Times New Roman" w:hAnsi="Times New Roman" w:cs="Times New Roman"/>
          <w:color w:val="auto"/>
        </w:rPr>
        <w:t>roli postępów uczniów w nauce w </w:t>
      </w:r>
      <w:r w:rsidRPr="008C0A48">
        <w:rPr>
          <w:rFonts w:ascii="Times New Roman" w:hAnsi="Times New Roman" w:cs="Times New Roman"/>
          <w:color w:val="auto"/>
        </w:rPr>
        <w:t>formie dostosowanej do zdalnego nauczania i wynik</w:t>
      </w:r>
      <w:r w:rsidR="00E728D1">
        <w:rPr>
          <w:rFonts w:ascii="Times New Roman" w:hAnsi="Times New Roman" w:cs="Times New Roman"/>
          <w:color w:val="auto"/>
        </w:rPr>
        <w:t>ającej ze specyfiki przedmiotu, zgodnie ze statutem szkoły.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Uczniowie informowani są o zakresie materiału progr</w:t>
      </w:r>
      <w:r w:rsidR="00CD628D">
        <w:rPr>
          <w:rFonts w:ascii="Times New Roman" w:hAnsi="Times New Roman" w:cs="Times New Roman"/>
          <w:color w:val="auto"/>
        </w:rPr>
        <w:t>amowego i zasadach oceniania na </w:t>
      </w:r>
      <w:r w:rsidRPr="008C0A48">
        <w:rPr>
          <w:rFonts w:ascii="Times New Roman" w:hAnsi="Times New Roman" w:cs="Times New Roman"/>
          <w:color w:val="auto"/>
        </w:rPr>
        <w:t xml:space="preserve">pierwszej lekcji zdalnego nauczania </w:t>
      </w:r>
      <w:r w:rsidR="005C23B0">
        <w:rPr>
          <w:rFonts w:ascii="Times New Roman" w:hAnsi="Times New Roman" w:cs="Times New Roman"/>
          <w:color w:val="auto"/>
        </w:rPr>
        <w:t>danych zajęć edukacyjnych.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Problemy uczniów w nauce, zastrzeżenia dotyczące frekwencji na zajęciach lub inne zauważone przez nauczycieli niepojące sprawy należy pilnie zgłaszać do wychowawcy, który po analizie decyduje o potrzebie poinformowania o sprawie </w:t>
      </w:r>
      <w:r w:rsidR="00E627A3">
        <w:rPr>
          <w:rFonts w:ascii="Times New Roman" w:hAnsi="Times New Roman" w:cs="Times New Roman"/>
          <w:color w:val="auto"/>
        </w:rPr>
        <w:t xml:space="preserve">rodziców, </w:t>
      </w:r>
      <w:r w:rsidR="005C23B0">
        <w:rPr>
          <w:rFonts w:ascii="Times New Roman" w:hAnsi="Times New Roman" w:cs="Times New Roman"/>
          <w:color w:val="auto"/>
        </w:rPr>
        <w:t>dyrekcję szkoły</w:t>
      </w:r>
      <w:r w:rsidR="00E627A3">
        <w:rPr>
          <w:rFonts w:ascii="Times New Roman" w:hAnsi="Times New Roman" w:cs="Times New Roman"/>
          <w:color w:val="auto"/>
        </w:rPr>
        <w:t>, pedagoga czy psychologa.</w:t>
      </w:r>
    </w:p>
    <w:p w:rsidR="005C23B0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5862A9" w:rsidRDefault="005862A9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25FA7" w:rsidRPr="008C0A48" w:rsidRDefault="00D25FA7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3</w:t>
      </w:r>
    </w:p>
    <w:p w:rsidR="005862A9" w:rsidRDefault="005862A9" w:rsidP="00FD0F3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Wszystkie zajęcia pozalekcyjne odbywają się według zasad przedstawionych w </w:t>
      </w: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2</w:t>
      </w:r>
      <w:r w:rsidR="00A35513">
        <w:rPr>
          <w:rFonts w:ascii="Times New Roman" w:hAnsi="Times New Roman" w:cs="Times New Roman"/>
          <w:color w:val="auto"/>
        </w:rPr>
        <w:t>.</w:t>
      </w:r>
    </w:p>
    <w:p w:rsidR="00A35513" w:rsidRPr="008C0A48" w:rsidRDefault="00A35513" w:rsidP="00FD0F3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Praca zdalna pedagoga, psychologa, logopedy prowadzona jest zgodnie z godzinami pracy stacjonarnej.</w:t>
      </w:r>
    </w:p>
    <w:p w:rsidR="00D25FA7" w:rsidRDefault="00D25FA7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4</w:t>
      </w:r>
    </w:p>
    <w:p w:rsidR="00D25FA7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Po</w:t>
      </w:r>
      <w:r w:rsidR="00A35513">
        <w:rPr>
          <w:rFonts w:ascii="Times New Roman" w:hAnsi="Times New Roman" w:cs="Times New Roman"/>
          <w:color w:val="auto"/>
        </w:rPr>
        <w:t>siedzenia Rady Pedagogicznej i zespołów p</w:t>
      </w:r>
      <w:r w:rsidRPr="008C0A48">
        <w:rPr>
          <w:rFonts w:ascii="Times New Roman" w:hAnsi="Times New Roman" w:cs="Times New Roman"/>
          <w:color w:val="auto"/>
        </w:rPr>
        <w:t xml:space="preserve">rzedmiotowych i zadaniowych Rady odbywają się w formie zdalnej. </w:t>
      </w:r>
    </w:p>
    <w:p w:rsidR="00502E9F" w:rsidRPr="00D25FA7" w:rsidRDefault="00502E9F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5</w:t>
      </w:r>
    </w:p>
    <w:p w:rsidR="003D2B43" w:rsidRPr="008C0A4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Nauczyciele realizujący nauczanie zdalne mogą: </w:t>
      </w:r>
    </w:p>
    <w:p w:rsidR="003D2B43" w:rsidRPr="008C0A48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przychodzić do szkoły i korzystać z komputerów znajdujących się w salach lekcyjnych</w:t>
      </w:r>
      <w:r w:rsidR="00A35513">
        <w:rPr>
          <w:rFonts w:ascii="Times New Roman" w:hAnsi="Times New Roman" w:cs="Times New Roman"/>
          <w:color w:val="auto"/>
        </w:rPr>
        <w:t>,</w:t>
      </w:r>
      <w:r w:rsidR="00A20DB2">
        <w:rPr>
          <w:rFonts w:ascii="Times New Roman" w:hAnsi="Times New Roman" w:cs="Times New Roman"/>
          <w:color w:val="auto"/>
        </w:rPr>
        <w:t xml:space="preserve"> jeśli nie znajdują się w kwarantannie</w:t>
      </w:r>
      <w:r w:rsidR="00A35513">
        <w:rPr>
          <w:rFonts w:ascii="Times New Roman" w:hAnsi="Times New Roman" w:cs="Times New Roman"/>
          <w:color w:val="auto"/>
        </w:rPr>
        <w:t>,</w:t>
      </w:r>
      <w:r w:rsidRPr="008C0A48">
        <w:rPr>
          <w:rFonts w:ascii="Times New Roman" w:hAnsi="Times New Roman" w:cs="Times New Roman"/>
          <w:color w:val="auto"/>
        </w:rPr>
        <w:t xml:space="preserve"> </w:t>
      </w:r>
    </w:p>
    <w:p w:rsidR="003D2B43" w:rsidRPr="008C0A48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wypożyczyć sprzęt</w:t>
      </w:r>
      <w:r w:rsidR="00A35513">
        <w:rPr>
          <w:rFonts w:ascii="Times New Roman" w:hAnsi="Times New Roman" w:cs="Times New Roman"/>
          <w:color w:val="auto"/>
        </w:rPr>
        <w:t xml:space="preserve"> komputerowy ze szkoły do domu,</w:t>
      </w:r>
    </w:p>
    <w:p w:rsidR="003D2B43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korzystać w domu ze sprzętu własnego. </w:t>
      </w:r>
    </w:p>
    <w:p w:rsidR="00A20DB2" w:rsidRPr="008C0A48" w:rsidRDefault="00A20DB2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Wychowawcy klas zobowiązani są do rozpo</w:t>
      </w:r>
      <w:r w:rsidR="00A35513">
        <w:rPr>
          <w:rFonts w:ascii="Times New Roman" w:hAnsi="Times New Roman" w:cs="Times New Roman"/>
          <w:color w:val="auto"/>
        </w:rPr>
        <w:t>znania potrzeb swoich uczniów w </w:t>
      </w:r>
      <w:r w:rsidRPr="008C0A48">
        <w:rPr>
          <w:rFonts w:ascii="Times New Roman" w:hAnsi="Times New Roman" w:cs="Times New Roman"/>
          <w:color w:val="auto"/>
        </w:rPr>
        <w:t xml:space="preserve">zakresie zaopatrzenia w sprzęt komputerowy. W przypadku braku swobodnego dostępu ucznia do komputera w domu w czasie lekcji </w:t>
      </w:r>
      <w:proofErr w:type="spellStart"/>
      <w:r w:rsidRPr="008C0A48">
        <w:rPr>
          <w:rFonts w:ascii="Times New Roman" w:hAnsi="Times New Roman" w:cs="Times New Roman"/>
          <w:color w:val="auto"/>
        </w:rPr>
        <w:t>online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, istnieje możliwość wypożyczenia laptopa z zasobów szkolnych. Za organizację pomocy uczniom w tym zakresie odpowiada wychowawca, pedagog i </w:t>
      </w:r>
      <w:r w:rsidR="002B0206">
        <w:rPr>
          <w:rFonts w:ascii="Times New Roman" w:hAnsi="Times New Roman" w:cs="Times New Roman"/>
          <w:color w:val="auto"/>
        </w:rPr>
        <w:t>dyrektor</w:t>
      </w:r>
      <w:r w:rsidRPr="008C0A48">
        <w:rPr>
          <w:rFonts w:ascii="Times New Roman" w:hAnsi="Times New Roman" w:cs="Times New Roman"/>
          <w:color w:val="auto"/>
        </w:rPr>
        <w:t xml:space="preserve">. Rejestr wypożyczonego sprzętu prowadzi </w:t>
      </w:r>
      <w:r w:rsidR="002B0206">
        <w:rPr>
          <w:rFonts w:ascii="Times New Roman" w:hAnsi="Times New Roman" w:cs="Times New Roman"/>
          <w:color w:val="auto"/>
        </w:rPr>
        <w:t>sekretariat.</w:t>
      </w:r>
    </w:p>
    <w:p w:rsidR="002B0206" w:rsidRPr="008C0A48" w:rsidRDefault="002B020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6</w:t>
      </w: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 czasie zdalnego nauczania bieżący kontakt szkoły z Rodzicami uczniów odbywa się wyłącznie drogą elektroniczną</w:t>
      </w:r>
      <w:r w:rsidR="002B02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B0206">
        <w:rPr>
          <w:rFonts w:ascii="Times New Roman" w:hAnsi="Times New Roman" w:cs="Times New Roman"/>
          <w:color w:val="auto"/>
        </w:rPr>
        <w:t>Classroom</w:t>
      </w:r>
      <w:proofErr w:type="spellEnd"/>
      <w:r w:rsidR="002B020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2B0206">
        <w:rPr>
          <w:rFonts w:ascii="Times New Roman" w:hAnsi="Times New Roman" w:cs="Times New Roman"/>
          <w:color w:val="auto"/>
        </w:rPr>
        <w:t>G-mail</w:t>
      </w:r>
      <w:proofErr w:type="spellEnd"/>
      <w:r w:rsidR="002B020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2B0206">
        <w:rPr>
          <w:rFonts w:ascii="Times New Roman" w:hAnsi="Times New Roman" w:cs="Times New Roman"/>
          <w:color w:val="auto"/>
        </w:rPr>
        <w:t>Meet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 lub telefonicznie</w:t>
      </w:r>
      <w:r w:rsidR="002B0206">
        <w:rPr>
          <w:rFonts w:ascii="Times New Roman" w:hAnsi="Times New Roman" w:cs="Times New Roman"/>
          <w:color w:val="auto"/>
        </w:rPr>
        <w:t xml:space="preserve"> przez sekretariat</w:t>
      </w:r>
      <w:r w:rsidRPr="008C0A48">
        <w:rPr>
          <w:rFonts w:ascii="Times New Roman" w:hAnsi="Times New Roman" w:cs="Times New Roman"/>
          <w:color w:val="auto"/>
        </w:rPr>
        <w:t xml:space="preserve">. </w:t>
      </w:r>
    </w:p>
    <w:p w:rsidR="004A5F16" w:rsidRPr="008C0A48" w:rsidRDefault="004A5F1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5F16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Rodzice uczniów proszeni są o pozostawanie z wychowawcami w bieżącym kontakcie.</w:t>
      </w:r>
    </w:p>
    <w:p w:rsidR="003D2B43" w:rsidRPr="008C0A48" w:rsidRDefault="003D2B43" w:rsidP="00DB7F9C">
      <w:pPr>
        <w:pStyle w:val="Default"/>
        <w:ind w:firstLine="60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Zebrania z Rodzicami uczniów organizowane są w formie zdalnej w terminach podanych w kalendarzu roku szkolnego</w:t>
      </w:r>
      <w:r w:rsidR="004A5F16">
        <w:rPr>
          <w:rFonts w:ascii="Times New Roman" w:hAnsi="Times New Roman" w:cs="Times New Roman"/>
          <w:color w:val="auto"/>
        </w:rPr>
        <w:t xml:space="preserve"> – narzędzie </w:t>
      </w:r>
      <w:proofErr w:type="spellStart"/>
      <w:r w:rsidR="004A5F16">
        <w:rPr>
          <w:rFonts w:ascii="Times New Roman" w:hAnsi="Times New Roman" w:cs="Times New Roman"/>
          <w:color w:val="auto"/>
        </w:rPr>
        <w:t>Meet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. </w:t>
      </w:r>
    </w:p>
    <w:p w:rsidR="004A5F16" w:rsidRPr="008C0A48" w:rsidRDefault="004A5F1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7</w:t>
      </w: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5F16" w:rsidRDefault="002A5E90" w:rsidP="002A5E9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Rodzice, u</w:t>
      </w:r>
      <w:r w:rsidR="003D2B43" w:rsidRPr="008C0A48">
        <w:rPr>
          <w:rFonts w:ascii="Times New Roman" w:hAnsi="Times New Roman" w:cs="Times New Roman"/>
          <w:color w:val="auto"/>
        </w:rPr>
        <w:t xml:space="preserve">czniowie i nauczyciele zobowiązani są do bieżącego sprawdzania informacji przekazywanej poprzez e-dziennik i platformę </w:t>
      </w:r>
      <w:proofErr w:type="spellStart"/>
      <w:r w:rsidR="004A5F16">
        <w:rPr>
          <w:rFonts w:ascii="Times New Roman" w:hAnsi="Times New Roman" w:cs="Times New Roman"/>
          <w:color w:val="auto"/>
        </w:rPr>
        <w:t>G-Suite</w:t>
      </w:r>
      <w:proofErr w:type="spellEnd"/>
      <w:r w:rsidR="003D2B43" w:rsidRPr="008C0A48">
        <w:rPr>
          <w:rFonts w:ascii="Times New Roman" w:hAnsi="Times New Roman" w:cs="Times New Roman"/>
          <w:color w:val="auto"/>
        </w:rPr>
        <w:t xml:space="preserve">. </w:t>
      </w:r>
    </w:p>
    <w:p w:rsidR="00FA1AC6" w:rsidRDefault="00FA1AC6" w:rsidP="002A5E9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Podaje się procedurę logowania do </w:t>
      </w:r>
      <w:proofErr w:type="spellStart"/>
      <w:r>
        <w:rPr>
          <w:rFonts w:ascii="Times New Roman" w:hAnsi="Times New Roman" w:cs="Times New Roman"/>
          <w:color w:val="auto"/>
        </w:rPr>
        <w:t>Classroom</w:t>
      </w:r>
      <w:proofErr w:type="spellEnd"/>
      <w:r>
        <w:rPr>
          <w:rFonts w:ascii="Times New Roman" w:hAnsi="Times New Roman" w:cs="Times New Roman"/>
          <w:color w:val="auto"/>
        </w:rPr>
        <w:t xml:space="preserve"> (na komputer i telefon komórkowy)- załącznik 1</w:t>
      </w:r>
    </w:p>
    <w:p w:rsidR="00FA1AC6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A1AC6" w:rsidRDefault="00FA1AC6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8</w:t>
      </w:r>
    </w:p>
    <w:p w:rsidR="00FA1AC6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1AC6" w:rsidRDefault="00934BC4" w:rsidP="00934BC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4BC4">
        <w:rPr>
          <w:rFonts w:ascii="Times New Roman" w:hAnsi="Times New Roman" w:cs="Times New Roman"/>
          <w:color w:val="auto"/>
        </w:rPr>
        <w:t xml:space="preserve">Nauczyciele podczas nauki stacjonarnej wykorzystują elementy nauczania zdalnego, w szczególności narzędzie </w:t>
      </w:r>
      <w:proofErr w:type="spellStart"/>
      <w:r w:rsidRPr="00934BC4">
        <w:rPr>
          <w:rFonts w:ascii="Times New Roman" w:hAnsi="Times New Roman" w:cs="Times New Roman"/>
          <w:color w:val="auto"/>
        </w:rPr>
        <w:t>Classroom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Pr="00934BC4">
        <w:rPr>
          <w:rFonts w:ascii="Times New Roman" w:hAnsi="Times New Roman" w:cs="Times New Roman"/>
          <w:color w:val="auto"/>
        </w:rPr>
        <w:t xml:space="preserve"> </w:t>
      </w:r>
      <w:r w:rsidR="00FA1AC6" w:rsidRPr="00934BC4">
        <w:rPr>
          <w:rFonts w:ascii="Times New Roman" w:hAnsi="Times New Roman" w:cs="Times New Roman"/>
          <w:color w:val="auto"/>
        </w:rPr>
        <w:t xml:space="preserve">Warunkiem niezbędnym prawidłowego przebiegu nauczania zdalnego jest przeszkolenie nauczycieli w zakresie używania narzędzi </w:t>
      </w:r>
      <w:proofErr w:type="spellStart"/>
      <w:r w:rsidR="00FA1AC6" w:rsidRPr="00934BC4">
        <w:rPr>
          <w:rFonts w:ascii="Times New Roman" w:hAnsi="Times New Roman" w:cs="Times New Roman"/>
          <w:color w:val="auto"/>
        </w:rPr>
        <w:t>G-Suite</w:t>
      </w:r>
      <w:proofErr w:type="spellEnd"/>
      <w:r w:rsidR="00FA1AC6" w:rsidRPr="00934BC4">
        <w:rPr>
          <w:rFonts w:ascii="Times New Roman" w:hAnsi="Times New Roman" w:cs="Times New Roman"/>
          <w:color w:val="auto"/>
        </w:rPr>
        <w:t>.</w:t>
      </w:r>
    </w:p>
    <w:p w:rsidR="00934BC4" w:rsidRPr="00934BC4" w:rsidRDefault="00934BC4" w:rsidP="00934BC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Forma pracy sekretariatu szkolnego podczas ogłoszonego przez dyrektora szkoły nauczania hybrydowego lub zdalnego zostanie dostosowana do sytuacji i podana do wiadomości na stronie internetowej szkoły</w:t>
      </w: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</w:rPr>
      </w:pPr>
    </w:p>
    <w:sectPr w:rsidR="00FA1AC6" w:rsidRPr="008C0A48" w:rsidSect="00207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2E" w:rsidRDefault="00B60E2E" w:rsidP="00D0464B">
      <w:pPr>
        <w:spacing w:after="0" w:line="240" w:lineRule="auto"/>
      </w:pPr>
      <w:r>
        <w:separator/>
      </w:r>
    </w:p>
  </w:endnote>
  <w:endnote w:type="continuationSeparator" w:id="0">
    <w:p w:rsidR="00B60E2E" w:rsidRDefault="00B60E2E" w:rsidP="00D0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076239"/>
      <w:docPartObj>
        <w:docPartGallery w:val="Page Numbers (Bottom of Page)"/>
        <w:docPartUnique/>
      </w:docPartObj>
    </w:sdtPr>
    <w:sdtContent>
      <w:p w:rsidR="00D0464B" w:rsidRDefault="00294D59">
        <w:pPr>
          <w:pStyle w:val="Stopka"/>
          <w:jc w:val="right"/>
        </w:pPr>
        <w:r>
          <w:fldChar w:fldCharType="begin"/>
        </w:r>
        <w:r w:rsidR="00D0464B">
          <w:instrText>PAGE   \* MERGEFORMAT</w:instrText>
        </w:r>
        <w:r>
          <w:fldChar w:fldCharType="separate"/>
        </w:r>
        <w:r w:rsidR="00843AE8">
          <w:rPr>
            <w:noProof/>
          </w:rPr>
          <w:t>2</w:t>
        </w:r>
        <w:r>
          <w:fldChar w:fldCharType="end"/>
        </w:r>
      </w:p>
    </w:sdtContent>
  </w:sdt>
  <w:p w:rsidR="00D0464B" w:rsidRDefault="00D04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2E" w:rsidRDefault="00B60E2E" w:rsidP="00D0464B">
      <w:pPr>
        <w:spacing w:after="0" w:line="240" w:lineRule="auto"/>
      </w:pPr>
      <w:r>
        <w:separator/>
      </w:r>
    </w:p>
  </w:footnote>
  <w:footnote w:type="continuationSeparator" w:id="0">
    <w:p w:rsidR="00B60E2E" w:rsidRDefault="00B60E2E" w:rsidP="00D0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111"/>
    <w:multiLevelType w:val="hybridMultilevel"/>
    <w:tmpl w:val="1AAA4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F16"/>
    <w:multiLevelType w:val="hybridMultilevel"/>
    <w:tmpl w:val="857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B30"/>
    <w:multiLevelType w:val="hybridMultilevel"/>
    <w:tmpl w:val="81FABE3E"/>
    <w:lvl w:ilvl="0" w:tplc="692C5C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A5AB9"/>
    <w:multiLevelType w:val="hybridMultilevel"/>
    <w:tmpl w:val="21EE1946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015C2"/>
    <w:multiLevelType w:val="hybridMultilevel"/>
    <w:tmpl w:val="D3920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0AEB"/>
    <w:multiLevelType w:val="hybridMultilevel"/>
    <w:tmpl w:val="39EA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56213"/>
    <w:multiLevelType w:val="hybridMultilevel"/>
    <w:tmpl w:val="998AE364"/>
    <w:lvl w:ilvl="0" w:tplc="692C5CE0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FE23589"/>
    <w:multiLevelType w:val="hybridMultilevel"/>
    <w:tmpl w:val="F6664204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5A06"/>
    <w:multiLevelType w:val="hybridMultilevel"/>
    <w:tmpl w:val="D9E4B5FA"/>
    <w:lvl w:ilvl="0" w:tplc="C88883D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34A4CC0"/>
    <w:multiLevelType w:val="hybridMultilevel"/>
    <w:tmpl w:val="4364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F3F8B"/>
    <w:multiLevelType w:val="hybridMultilevel"/>
    <w:tmpl w:val="F62A2B28"/>
    <w:lvl w:ilvl="0" w:tplc="80E6956C">
      <w:start w:val="1"/>
      <w:numFmt w:val="decimal"/>
      <w:lvlText w:val="%1."/>
      <w:lvlJc w:val="left"/>
      <w:pPr>
        <w:ind w:left="720" w:hanging="360"/>
      </w:pPr>
    </w:lvl>
    <w:lvl w:ilvl="1" w:tplc="16946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4389"/>
    <w:multiLevelType w:val="hybridMultilevel"/>
    <w:tmpl w:val="68562182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03799"/>
    <w:multiLevelType w:val="hybridMultilevel"/>
    <w:tmpl w:val="C816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643"/>
    <w:multiLevelType w:val="hybridMultilevel"/>
    <w:tmpl w:val="F8D47E86"/>
    <w:lvl w:ilvl="0" w:tplc="EB1895B0">
      <w:start w:val="1"/>
      <w:numFmt w:val="decimal"/>
      <w:lvlText w:val="%1."/>
      <w:lvlJc w:val="left"/>
      <w:pPr>
        <w:ind w:left="720" w:hanging="360"/>
      </w:pPr>
    </w:lvl>
    <w:lvl w:ilvl="1" w:tplc="16946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15919"/>
    <w:multiLevelType w:val="hybridMultilevel"/>
    <w:tmpl w:val="B1628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B43"/>
    <w:rsid w:val="00001D4B"/>
    <w:rsid w:val="00032B71"/>
    <w:rsid w:val="0005358C"/>
    <w:rsid w:val="000637B0"/>
    <w:rsid w:val="001F33C2"/>
    <w:rsid w:val="0020776E"/>
    <w:rsid w:val="002667CA"/>
    <w:rsid w:val="0027661F"/>
    <w:rsid w:val="00294380"/>
    <w:rsid w:val="00294D59"/>
    <w:rsid w:val="00296311"/>
    <w:rsid w:val="002A5E90"/>
    <w:rsid w:val="002B0206"/>
    <w:rsid w:val="002B6926"/>
    <w:rsid w:val="002F4C2D"/>
    <w:rsid w:val="00303E47"/>
    <w:rsid w:val="003176F9"/>
    <w:rsid w:val="00343173"/>
    <w:rsid w:val="00373AF0"/>
    <w:rsid w:val="003A521C"/>
    <w:rsid w:val="003B4B10"/>
    <w:rsid w:val="003B4C54"/>
    <w:rsid w:val="003C6D1C"/>
    <w:rsid w:val="003D2B43"/>
    <w:rsid w:val="003D5E45"/>
    <w:rsid w:val="00401B1D"/>
    <w:rsid w:val="00432E56"/>
    <w:rsid w:val="00475BB5"/>
    <w:rsid w:val="004A5F16"/>
    <w:rsid w:val="004D5A54"/>
    <w:rsid w:val="004F67A0"/>
    <w:rsid w:val="00502E9F"/>
    <w:rsid w:val="00512AD3"/>
    <w:rsid w:val="005862A9"/>
    <w:rsid w:val="005C23B0"/>
    <w:rsid w:val="00642712"/>
    <w:rsid w:val="00722C74"/>
    <w:rsid w:val="00735909"/>
    <w:rsid w:val="007713EA"/>
    <w:rsid w:val="007A2431"/>
    <w:rsid w:val="007C0045"/>
    <w:rsid w:val="007C30AB"/>
    <w:rsid w:val="007C7747"/>
    <w:rsid w:val="00843AE8"/>
    <w:rsid w:val="008B33C4"/>
    <w:rsid w:val="008C0A48"/>
    <w:rsid w:val="00907D23"/>
    <w:rsid w:val="0092327F"/>
    <w:rsid w:val="00934BC4"/>
    <w:rsid w:val="00935473"/>
    <w:rsid w:val="0095673A"/>
    <w:rsid w:val="009E5C0A"/>
    <w:rsid w:val="009E690B"/>
    <w:rsid w:val="00A20DB2"/>
    <w:rsid w:val="00A35513"/>
    <w:rsid w:val="00AE7BFF"/>
    <w:rsid w:val="00B134B6"/>
    <w:rsid w:val="00B60E2E"/>
    <w:rsid w:val="00B71D37"/>
    <w:rsid w:val="00BB3B0F"/>
    <w:rsid w:val="00BD41A0"/>
    <w:rsid w:val="00CD628D"/>
    <w:rsid w:val="00D0464B"/>
    <w:rsid w:val="00D20647"/>
    <w:rsid w:val="00D25FA7"/>
    <w:rsid w:val="00DB7F9C"/>
    <w:rsid w:val="00DD21A8"/>
    <w:rsid w:val="00E3291F"/>
    <w:rsid w:val="00E53AE3"/>
    <w:rsid w:val="00E627A3"/>
    <w:rsid w:val="00E728D1"/>
    <w:rsid w:val="00E81BDE"/>
    <w:rsid w:val="00EC4DEC"/>
    <w:rsid w:val="00F17FE7"/>
    <w:rsid w:val="00FA161C"/>
    <w:rsid w:val="00FA1AC6"/>
    <w:rsid w:val="00FD0F32"/>
    <w:rsid w:val="00FD666A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4B"/>
  </w:style>
  <w:style w:type="paragraph" w:styleId="Stopka">
    <w:name w:val="footer"/>
    <w:basedOn w:val="Normalny"/>
    <w:link w:val="StopkaZnak"/>
    <w:uiPriority w:val="99"/>
    <w:unhideWhenUsed/>
    <w:rsid w:val="00D0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4B"/>
  </w:style>
  <w:style w:type="paragraph" w:styleId="Akapitzlist">
    <w:name w:val="List Paragraph"/>
    <w:basedOn w:val="Normalny"/>
    <w:uiPriority w:val="34"/>
    <w:qFormat/>
    <w:rsid w:val="00AE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05A4-E8F6-4F7C-8944-E98DFB57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Wiesława</cp:lastModifiedBy>
  <cp:revision>28</cp:revision>
  <dcterms:created xsi:type="dcterms:W3CDTF">2020-10-02T06:10:00Z</dcterms:created>
  <dcterms:modified xsi:type="dcterms:W3CDTF">2020-10-26T16:05:00Z</dcterms:modified>
</cp:coreProperties>
</file>